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F36AC6"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A7C">
                    <w:rPr>
                      <w:rStyle w:val="Gl"/>
                      <w:rFonts w:ascii="Arial" w:hAnsi="Arial" w:cs="Arial"/>
                    </w:rPr>
                    <w:t>1</w:t>
                  </w:r>
                  <w:r w:rsidR="007D43CF">
                    <w:rPr>
                      <w:rStyle w:val="Gl"/>
                      <w:rFonts w:ascii="Arial" w:hAnsi="Arial" w:cs="Arial"/>
                    </w:rPr>
                    <w:t>8</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D43CF" w:rsidRPr="001C5274" w:rsidTr="000F409C">
        <w:trPr>
          <w:trHeight w:val="701"/>
        </w:trPr>
        <w:tc>
          <w:tcPr>
            <w:tcW w:w="276" w:type="pct"/>
            <w:shd w:val="clear" w:color="auto" w:fill="auto"/>
            <w:vAlign w:val="center"/>
          </w:tcPr>
          <w:p w:rsidR="007D43CF" w:rsidRDefault="007D43CF" w:rsidP="007D43C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18 Ekim 2024</w:t>
            </w:r>
          </w:p>
        </w:tc>
        <w:tc>
          <w:tcPr>
            <w:tcW w:w="906"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ÇANAKKALE/Ayvacık</w:t>
            </w:r>
          </w:p>
          <w:p w:rsidR="007D43CF" w:rsidRDefault="007D43CF" w:rsidP="007D43CF">
            <w:pPr>
              <w:jc w:val="center"/>
              <w:rPr>
                <w:rFonts w:ascii="Arial" w:hAnsi="Arial" w:cs="Arial"/>
                <w:sz w:val="22"/>
                <w:szCs w:val="21"/>
              </w:rPr>
            </w:pPr>
            <w:r>
              <w:rPr>
                <w:rFonts w:ascii="Arial" w:hAnsi="Arial" w:cs="Arial"/>
                <w:sz w:val="22"/>
                <w:szCs w:val="21"/>
              </w:rPr>
              <w:t>03.45</w:t>
            </w:r>
          </w:p>
        </w:tc>
        <w:tc>
          <w:tcPr>
            <w:tcW w:w="620"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7D43CF" w:rsidRDefault="007D43CF" w:rsidP="007D43CF">
            <w:pPr>
              <w:jc w:val="center"/>
              <w:rPr>
                <w:rFonts w:ascii="Arial" w:hAnsi="Arial" w:cs="Arial"/>
                <w:sz w:val="22"/>
                <w:szCs w:val="21"/>
              </w:rPr>
            </w:pPr>
            <w:r>
              <w:rPr>
                <w:rFonts w:ascii="Arial" w:hAnsi="Arial" w:cs="Arial"/>
                <w:sz w:val="22"/>
                <w:szCs w:val="21"/>
              </w:rPr>
              <w:t>38 Afganistan, 1 Suriye, 1 Filistin (18’i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81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6AC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816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82E80-3C97-4695-9326-CA46CCE5B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11805</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3210</cp:revision>
  <cp:lastPrinted>2024-10-10T11:19:00Z</cp:lastPrinted>
  <dcterms:created xsi:type="dcterms:W3CDTF">2020-03-16T08:16:00Z</dcterms:created>
  <dcterms:modified xsi:type="dcterms:W3CDTF">2024-10-19T09:22:00Z</dcterms:modified>
</cp:coreProperties>
</file>